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33972" w14:textId="15D35BB1" w:rsidR="00412D90" w:rsidRDefault="00457DED" w:rsidP="00457DED">
      <w:pPr>
        <w:pStyle w:val="1"/>
      </w:pPr>
      <w:r>
        <w:rPr>
          <w:rFonts w:hint="eastAsia"/>
        </w:rPr>
        <w:t>什么是</w:t>
      </w:r>
      <w:r>
        <w:rPr>
          <w:rFonts w:hint="eastAsia"/>
        </w:rPr>
        <w:t>git</w:t>
      </w:r>
    </w:p>
    <w:p w14:paraId="68716433" w14:textId="23392DC1" w:rsidR="00457DED" w:rsidRDefault="00457DED" w:rsidP="00457DED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是一个免费开源的</w:t>
      </w:r>
      <w:r w:rsidRPr="00457DED">
        <w:rPr>
          <w:rFonts w:hint="eastAsia"/>
          <w:color w:val="FF0000"/>
        </w:rPr>
        <w:t>分布式版本控制系统</w:t>
      </w:r>
      <w:r>
        <w:rPr>
          <w:rFonts w:hint="eastAsia"/>
        </w:rPr>
        <w:t>，使用仓库数据库记录文件的变化，每个文件都有完整的版本和历史记录，可以恢复到之前的版本。相对于传统的版本控制系统，</w:t>
      </w:r>
      <w:r>
        <w:rPr>
          <w:rFonts w:hint="eastAsia"/>
        </w:rPr>
        <w:t>git</w:t>
      </w:r>
      <w:r>
        <w:rPr>
          <w:rFonts w:hint="eastAsia"/>
        </w:rPr>
        <w:t>更加高效且易于使用，目前世界上超过</w:t>
      </w:r>
      <w:r>
        <w:rPr>
          <w:rFonts w:hint="eastAsia"/>
        </w:rPr>
        <w:t>9</w:t>
      </w:r>
      <w:r>
        <w:t>0%</w:t>
      </w:r>
      <w:r>
        <w:rPr>
          <w:rFonts w:hint="eastAsia"/>
        </w:rPr>
        <w:t>的开源项目都在使用</w:t>
      </w:r>
      <w:r>
        <w:rPr>
          <w:rFonts w:hint="eastAsia"/>
        </w:rPr>
        <w:t>git</w:t>
      </w:r>
      <w:r>
        <w:rPr>
          <w:rFonts w:hint="eastAsia"/>
        </w:rPr>
        <w:t>进行版本控制。</w:t>
      </w:r>
    </w:p>
    <w:p w14:paraId="639D19B5" w14:textId="67407DC6" w:rsidR="00457DED" w:rsidRDefault="00457DED" w:rsidP="00457DED">
      <w:pPr>
        <w:pStyle w:val="1"/>
      </w:pPr>
      <w:r>
        <w:rPr>
          <w:rFonts w:hint="eastAsia"/>
        </w:rPr>
        <w:t>git</w:t>
      </w:r>
      <w:r>
        <w:rPr>
          <w:rFonts w:hint="eastAsia"/>
        </w:rPr>
        <w:t>配置</w:t>
      </w:r>
    </w:p>
    <w:p w14:paraId="5F8DEAE8" w14:textId="4A8D4B7C" w:rsidR="004302F9" w:rsidRDefault="004302F9" w:rsidP="00082458">
      <w:pPr>
        <w:ind w:firstLine="480"/>
      </w:pPr>
      <w:r>
        <w:rPr>
          <w:rFonts w:hint="eastAsia"/>
        </w:rPr>
        <w:t>配置</w:t>
      </w:r>
      <w:r w:rsidR="00082458">
        <w:rPr>
          <w:rFonts w:hint="eastAsia"/>
        </w:rPr>
        <w:t>用户名</w:t>
      </w:r>
    </w:p>
    <w:p w14:paraId="69707F89" w14:textId="1E723F7C" w:rsidR="00082458" w:rsidRDefault="00082458" w:rsidP="00082458">
      <w:pPr>
        <w:ind w:firstLine="480"/>
      </w:pPr>
      <w:r>
        <w:t xml:space="preserve">git config --global </w:t>
      </w:r>
      <w:proofErr w:type="gramStart"/>
      <w:r>
        <w:t xml:space="preserve">user.name  </w:t>
      </w:r>
      <w:r w:rsidR="00B57161">
        <w:t>“</w:t>
      </w:r>
      <w:proofErr w:type="gramEnd"/>
      <w:r w:rsidR="00331BF2">
        <w:t>PGXIE1996</w:t>
      </w:r>
      <w:r w:rsidR="00B57161">
        <w:t>”</w:t>
      </w:r>
    </w:p>
    <w:p w14:paraId="77CEBEB8" w14:textId="55AAF9B1" w:rsidR="00082458" w:rsidRDefault="00082458" w:rsidP="00082458">
      <w:pPr>
        <w:ind w:firstLine="480"/>
      </w:pPr>
      <w:r>
        <w:rPr>
          <w:rFonts w:hint="eastAsia"/>
        </w:rPr>
        <w:t>配置邮箱</w:t>
      </w:r>
    </w:p>
    <w:p w14:paraId="132E71C1" w14:textId="3FF0A515" w:rsidR="00082458" w:rsidRDefault="00082458" w:rsidP="00082458">
      <w:pPr>
        <w:ind w:firstLine="480"/>
      </w:pPr>
      <w:r>
        <w:t xml:space="preserve">git config --global </w:t>
      </w:r>
      <w:proofErr w:type="spellStart"/>
      <w:proofErr w:type="gramStart"/>
      <w:r>
        <w:t>user.</w:t>
      </w:r>
      <w:r>
        <w:rPr>
          <w:rFonts w:hint="eastAsia"/>
        </w:rPr>
        <w:t>email</w:t>
      </w:r>
      <w:proofErr w:type="spellEnd"/>
      <w:proofErr w:type="gramEnd"/>
      <w:r>
        <w:t xml:space="preserve">  “xiepg1996@gmail.com”</w:t>
      </w:r>
    </w:p>
    <w:p w14:paraId="61EB8E6C" w14:textId="72C1464C" w:rsidR="00082458" w:rsidRDefault="00082458" w:rsidP="00082458">
      <w:pPr>
        <w:ind w:firstLine="480"/>
      </w:pPr>
      <w:r>
        <w:rPr>
          <w:rFonts w:hint="eastAsia"/>
        </w:rPr>
        <w:t>保存密码</w:t>
      </w:r>
    </w:p>
    <w:p w14:paraId="24C39FE6" w14:textId="3183E60C" w:rsidR="00082458" w:rsidRPr="00457DED" w:rsidRDefault="00082458" w:rsidP="00082458">
      <w:pPr>
        <w:ind w:firstLine="480"/>
      </w:pPr>
      <w:r>
        <w:t xml:space="preserve">git config --global </w:t>
      </w:r>
      <w:proofErr w:type="spellStart"/>
      <w:proofErr w:type="gramStart"/>
      <w:r>
        <w:t>credential.helper</w:t>
      </w:r>
      <w:proofErr w:type="spellEnd"/>
      <w:proofErr w:type="gramEnd"/>
      <w:r>
        <w:t xml:space="preserve"> store</w:t>
      </w:r>
    </w:p>
    <w:p w14:paraId="7FDA0C26" w14:textId="3FD865B5" w:rsidR="00082458" w:rsidRDefault="00082458" w:rsidP="00082458">
      <w:pPr>
        <w:ind w:firstLine="480"/>
      </w:pPr>
      <w:r>
        <w:rPr>
          <w:rFonts w:hint="eastAsia"/>
        </w:rPr>
        <w:t>查看</w:t>
      </w:r>
      <w:r>
        <w:rPr>
          <w:rFonts w:hint="eastAsia"/>
        </w:rPr>
        <w:t>git</w:t>
      </w:r>
      <w:r>
        <w:rPr>
          <w:rFonts w:hint="eastAsia"/>
        </w:rPr>
        <w:t>配置</w:t>
      </w:r>
    </w:p>
    <w:p w14:paraId="6B110696" w14:textId="4A223CD4" w:rsidR="00082458" w:rsidRDefault="00082458" w:rsidP="00082458">
      <w:pPr>
        <w:ind w:firstLine="480"/>
      </w:pPr>
      <w:r>
        <w:t xml:space="preserve">git config </w:t>
      </w:r>
      <w:r w:rsidR="00B57161">
        <w:t>--</w:t>
      </w:r>
      <w:r>
        <w:t xml:space="preserve">global </w:t>
      </w:r>
      <w:r w:rsidR="00331BF2">
        <w:t>–</w:t>
      </w:r>
      <w:r>
        <w:rPr>
          <w:rFonts w:hint="eastAsia"/>
        </w:rPr>
        <w:t>list</w:t>
      </w:r>
    </w:p>
    <w:p w14:paraId="2B4207B3" w14:textId="499C5CA2" w:rsidR="00331BF2" w:rsidRDefault="00331BF2" w:rsidP="00082458">
      <w:pPr>
        <w:ind w:firstLine="480"/>
      </w:pPr>
      <w:proofErr w:type="gramStart"/>
      <w:r>
        <w:rPr>
          <w:rFonts w:hint="eastAsia"/>
        </w:rPr>
        <w:t>代理器</w:t>
      </w:r>
      <w:proofErr w:type="gramEnd"/>
      <w:r>
        <w:rPr>
          <w:rFonts w:hint="eastAsia"/>
        </w:rPr>
        <w:t>proxy</w:t>
      </w:r>
      <w:r>
        <w:rPr>
          <w:rFonts w:hint="eastAsia"/>
        </w:rPr>
        <w:t>设置</w:t>
      </w:r>
    </w:p>
    <w:p w14:paraId="1F4B5627" w14:textId="12FC94E9" w:rsidR="00331BF2" w:rsidRDefault="00331BF2" w:rsidP="00082458">
      <w:pPr>
        <w:ind w:firstLine="480"/>
      </w:pPr>
      <w:r w:rsidRPr="00331BF2">
        <w:t xml:space="preserve">git config --global </w:t>
      </w:r>
      <w:proofErr w:type="spellStart"/>
      <w:proofErr w:type="gramStart"/>
      <w:r w:rsidRPr="00331BF2">
        <w:t>http.proxy</w:t>
      </w:r>
      <w:proofErr w:type="spellEnd"/>
      <w:proofErr w:type="gramEnd"/>
      <w:r w:rsidRPr="00331BF2">
        <w:t xml:space="preserve"> </w:t>
      </w:r>
      <w:hyperlink r:id="rId8" w:history="1">
        <w:r w:rsidRPr="00712299">
          <w:rPr>
            <w:rStyle w:val="af2"/>
          </w:rPr>
          <w:t>http://127.0.0.1:7890</w:t>
        </w:r>
      </w:hyperlink>
    </w:p>
    <w:p w14:paraId="23B2263F" w14:textId="63A2E6EF" w:rsidR="00331BF2" w:rsidRPr="00331BF2" w:rsidRDefault="00331BF2" w:rsidP="00082458">
      <w:pPr>
        <w:ind w:firstLine="480"/>
      </w:pPr>
      <w:r w:rsidRPr="00331BF2">
        <w:t xml:space="preserve">git config --global </w:t>
      </w:r>
      <w:proofErr w:type="spellStart"/>
      <w:proofErr w:type="gramStart"/>
      <w:r w:rsidRPr="00331BF2">
        <w:t>http</w:t>
      </w:r>
      <w:r>
        <w:rPr>
          <w:rFonts w:hint="eastAsia"/>
        </w:rPr>
        <w:t>s</w:t>
      </w:r>
      <w:r w:rsidRPr="00331BF2">
        <w:t>.proxy</w:t>
      </w:r>
      <w:proofErr w:type="spellEnd"/>
      <w:proofErr w:type="gramEnd"/>
      <w:r w:rsidRPr="00331BF2">
        <w:t xml:space="preserve"> http</w:t>
      </w:r>
      <w:r>
        <w:rPr>
          <w:rFonts w:hint="eastAsia"/>
        </w:rPr>
        <w:t>s</w:t>
      </w:r>
      <w:r w:rsidRPr="00331BF2">
        <w:t>://127.0.0.1:7890</w:t>
      </w:r>
    </w:p>
    <w:p w14:paraId="16A5639F" w14:textId="50B5B2AD" w:rsidR="00082458" w:rsidRDefault="00B57161" w:rsidP="00B57161">
      <w:pPr>
        <w:pStyle w:val="1"/>
      </w:pPr>
      <w:r>
        <w:rPr>
          <w:rFonts w:hint="eastAsia"/>
        </w:rPr>
        <w:t>新建仓库</w:t>
      </w:r>
    </w:p>
    <w:p w14:paraId="659475DB" w14:textId="0403784F" w:rsidR="00B57161" w:rsidRDefault="00B57161" w:rsidP="00B57161">
      <w:pPr>
        <w:ind w:firstLine="480"/>
      </w:pPr>
      <w:r>
        <w:rPr>
          <w:rFonts w:hint="eastAsia"/>
        </w:rPr>
        <w:t>创建一个全新的本地仓库</w:t>
      </w:r>
    </w:p>
    <w:p w14:paraId="142B15AA" w14:textId="209999B0" w:rsidR="00B57161" w:rsidRDefault="00B57161" w:rsidP="00B57161">
      <w:pPr>
        <w:ind w:firstLine="480"/>
      </w:pPr>
      <w:r>
        <w:rPr>
          <w:rFonts w:hint="eastAsia"/>
        </w:rPr>
        <w:t>git</w:t>
      </w:r>
      <w:r>
        <w:t xml:space="preserve"> </w:t>
      </w:r>
      <w:proofErr w:type="spellStart"/>
      <w:r>
        <w:rPr>
          <w:rFonts w:hint="eastAsia"/>
        </w:rPr>
        <w:t>init</w:t>
      </w:r>
      <w:proofErr w:type="spellEnd"/>
    </w:p>
    <w:p w14:paraId="3FA9AB7C" w14:textId="5B187DC4" w:rsidR="00B57161" w:rsidRDefault="00B57161" w:rsidP="00B57161">
      <w:pPr>
        <w:ind w:firstLine="480"/>
      </w:pPr>
      <w:r>
        <w:rPr>
          <w:rFonts w:hint="eastAsia"/>
        </w:rPr>
        <w:t>克隆一个远程仓库</w:t>
      </w:r>
    </w:p>
    <w:p w14:paraId="559D9FDE" w14:textId="464A49A0" w:rsidR="00B57161" w:rsidRDefault="00B57161" w:rsidP="00B57161">
      <w:pPr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&lt;</w:t>
      </w:r>
      <w:proofErr w:type="spellStart"/>
      <w:r>
        <w:t>url</w:t>
      </w:r>
      <w:proofErr w:type="spellEnd"/>
      <w:r>
        <w:t>&gt;</w:t>
      </w:r>
    </w:p>
    <w:p w14:paraId="2AF75C7D" w14:textId="34199A86" w:rsidR="00B57161" w:rsidRDefault="00EC4BBC" w:rsidP="00EC4BBC">
      <w:pPr>
        <w:pStyle w:val="1"/>
      </w:pPr>
      <w:r>
        <w:rPr>
          <w:rFonts w:hint="eastAsia"/>
        </w:rPr>
        <w:t>工作区域和文件状态</w:t>
      </w:r>
    </w:p>
    <w:p w14:paraId="5D723A40" w14:textId="3392B810" w:rsidR="00EC4BBC" w:rsidRPr="00EC4BBC" w:rsidRDefault="00EC4BBC" w:rsidP="00EC4BBC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的本地数据管理分为工作区、暂存区、和本地仓库，其中工作区是实际操作的目录，暂存区是临时存放即将提交的内容，本地仓库是存储代码和版本信息的主要位置。通过使用</w:t>
      </w:r>
      <w:r>
        <w:rPr>
          <w:rFonts w:hint="eastAsia"/>
        </w:rPr>
        <w:t>git</w:t>
      </w:r>
      <w:r>
        <w:rPr>
          <w:rFonts w:hint="eastAsia"/>
        </w:rPr>
        <w:t>提交的命令可以查看比较和撤销修改内容，保证版本控制的准确性和完整性。</w:t>
      </w:r>
    </w:p>
    <w:p w14:paraId="641A1B79" w14:textId="3BC239AE" w:rsidR="00EC4BBC" w:rsidRDefault="00EC4BBC" w:rsidP="00EC4BBC">
      <w:pPr>
        <w:pStyle w:val="ad"/>
      </w:pPr>
      <w:r w:rsidRPr="00EC4BBC">
        <w:rPr>
          <w:noProof/>
        </w:rPr>
        <w:lastRenderedPageBreak/>
        <w:drawing>
          <wp:inline distT="0" distB="0" distL="0" distR="0" wp14:anchorId="6BB7BE66" wp14:editId="30A8188A">
            <wp:extent cx="5400040" cy="20789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FFF" w14:textId="19475167" w:rsidR="00EC4BBC" w:rsidRPr="00EC4BBC" w:rsidRDefault="00EC4BBC" w:rsidP="00EC4BBC">
      <w:pPr>
        <w:pStyle w:val="ad"/>
      </w:pPr>
      <w:r>
        <w:rPr>
          <w:noProof/>
        </w:rPr>
        <w:drawing>
          <wp:inline distT="0" distB="0" distL="0" distR="0" wp14:anchorId="600A8E52" wp14:editId="470A625D">
            <wp:extent cx="5400040" cy="17799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3EB8" w14:textId="7D099CE0" w:rsidR="00EC4BBC" w:rsidRDefault="00EC4BBC" w:rsidP="00EC4BBC">
      <w:pPr>
        <w:ind w:firstLine="480"/>
      </w:pPr>
      <w:r>
        <w:rPr>
          <w:rFonts w:hint="eastAsia"/>
        </w:rPr>
        <w:t>文件状态分为未跟踪、已修改、已暂存、已提交</w:t>
      </w:r>
    </w:p>
    <w:p w14:paraId="0016A1B2" w14:textId="03DF410A" w:rsidR="00EC4BBC" w:rsidRDefault="00EC4BBC" w:rsidP="00EC4BBC">
      <w:pPr>
        <w:pStyle w:val="ad"/>
      </w:pPr>
      <w:r>
        <w:rPr>
          <w:noProof/>
        </w:rPr>
        <w:lastRenderedPageBreak/>
        <w:drawing>
          <wp:inline distT="0" distB="0" distL="0" distR="0" wp14:anchorId="61A5F10C" wp14:editId="3443CE4A">
            <wp:extent cx="5400040" cy="25222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C519" w14:textId="48943836" w:rsidR="006B252A" w:rsidRDefault="006B252A" w:rsidP="006B252A">
      <w:pPr>
        <w:pStyle w:val="1"/>
      </w:pPr>
      <w:r>
        <w:rPr>
          <w:rFonts w:hint="eastAsia"/>
        </w:rPr>
        <w:t>添加和提交文件</w:t>
      </w:r>
    </w:p>
    <w:p w14:paraId="793D4D59" w14:textId="435C8F2A" w:rsidR="006B252A" w:rsidRDefault="00ED7256" w:rsidP="00ED7256">
      <w:pPr>
        <w:pStyle w:val="ad"/>
      </w:pPr>
      <w:r>
        <w:rPr>
          <w:noProof/>
        </w:rPr>
        <w:drawing>
          <wp:inline distT="0" distB="0" distL="0" distR="0" wp14:anchorId="178E2041" wp14:editId="0CE6D6F5">
            <wp:extent cx="5400040" cy="25888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0E9D" w14:textId="31888916" w:rsidR="00065750" w:rsidRDefault="00065750" w:rsidP="00065750">
      <w:pPr>
        <w:pStyle w:val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reset</w:t>
      </w:r>
      <w:r>
        <w:rPr>
          <w:rFonts w:hint="eastAsia"/>
        </w:rPr>
        <w:t>回退版本</w:t>
      </w:r>
    </w:p>
    <w:p w14:paraId="5DFFED3A" w14:textId="38217E80" w:rsidR="00065750" w:rsidRDefault="00065750" w:rsidP="00065750">
      <w:pPr>
        <w:pStyle w:val="ae"/>
      </w:pPr>
      <w:r>
        <w:rPr>
          <w:noProof/>
        </w:rPr>
        <w:lastRenderedPageBreak/>
        <w:drawing>
          <wp:inline distT="0" distB="0" distL="0" distR="0" wp14:anchorId="26E305F8" wp14:editId="4DB1C6B9">
            <wp:extent cx="5400040" cy="2595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BF6D" w14:textId="07AB378E" w:rsidR="00065750" w:rsidRDefault="00065750" w:rsidP="00065750">
      <w:pPr>
        <w:ind w:firstLine="480"/>
      </w:pPr>
      <w:r>
        <w:rPr>
          <w:rFonts w:hint="eastAsia"/>
        </w:rPr>
        <w:t>查看暂存区的内容</w:t>
      </w:r>
    </w:p>
    <w:p w14:paraId="4E7EE62D" w14:textId="01218673" w:rsidR="00065750" w:rsidRDefault="00065750" w:rsidP="00065750">
      <w:pPr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ls</w:t>
      </w:r>
      <w:r>
        <w:t>-</w:t>
      </w:r>
      <w:r>
        <w:rPr>
          <w:rFonts w:hint="eastAsia"/>
        </w:rPr>
        <w:t>files</w:t>
      </w:r>
    </w:p>
    <w:p w14:paraId="7E2FA45E" w14:textId="04C1AC01" w:rsidR="00065750" w:rsidRDefault="00065750" w:rsidP="00065750">
      <w:pPr>
        <w:ind w:firstLine="480"/>
      </w:pPr>
    </w:p>
    <w:p w14:paraId="14F05924" w14:textId="5ED1F105" w:rsidR="00065750" w:rsidRDefault="00065750" w:rsidP="00F4547E">
      <w:pPr>
        <w:pStyle w:val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diff</w:t>
      </w:r>
      <w:r w:rsidR="00F4547E">
        <w:rPr>
          <w:rFonts w:hint="eastAsia"/>
        </w:rPr>
        <w:t>查看差异</w:t>
      </w:r>
    </w:p>
    <w:p w14:paraId="371835A4" w14:textId="75747B20" w:rsidR="00F4547E" w:rsidRDefault="00F4547E" w:rsidP="00F4547E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查看工作区、暂存区、本地仓库之间的差异</w:t>
      </w:r>
    </w:p>
    <w:p w14:paraId="10A47C2E" w14:textId="7DBDCFCD" w:rsidR="00F4547E" w:rsidRDefault="00F4547E" w:rsidP="00F4547E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查看不同版本之间的差异</w:t>
      </w:r>
    </w:p>
    <w:p w14:paraId="75D9F616" w14:textId="0D09551D" w:rsidR="00F4547E" w:rsidRDefault="00F4547E" w:rsidP="00F4547E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查看不同分支之间的差异</w:t>
      </w:r>
    </w:p>
    <w:p w14:paraId="3A12DE7A" w14:textId="2EB1EDFD" w:rsidR="00F4547E" w:rsidRDefault="00F4547E" w:rsidP="00F4547E">
      <w:pPr>
        <w:pStyle w:val="ad"/>
      </w:pPr>
      <w:r>
        <w:rPr>
          <w:noProof/>
        </w:rPr>
        <w:drawing>
          <wp:inline distT="0" distB="0" distL="0" distR="0" wp14:anchorId="7B03DF98" wp14:editId="47641CDD">
            <wp:extent cx="5400040" cy="24999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C9A0" w14:textId="6BDB6E7F" w:rsidR="00F4547E" w:rsidRDefault="00F4547E" w:rsidP="00791D07">
      <w:pPr>
        <w:tabs>
          <w:tab w:val="right" w:pos="8505"/>
        </w:tabs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diff</w:t>
      </w:r>
      <w:r>
        <w:rPr>
          <w:rFonts w:hint="eastAsia"/>
        </w:rPr>
        <w:t>默认查看工作区和暂存区之间的差异</w:t>
      </w:r>
      <w:r>
        <w:tab/>
      </w:r>
      <w:r>
        <w:rPr>
          <w:rFonts w:hint="eastAsia"/>
        </w:rPr>
        <w:t>1</w:t>
      </w:r>
      <w:r>
        <w:t>-2</w:t>
      </w:r>
    </w:p>
    <w:p w14:paraId="04B17499" w14:textId="5F27C894" w:rsidR="00F4547E" w:rsidRDefault="00F4547E" w:rsidP="00791D07">
      <w:pPr>
        <w:tabs>
          <w:tab w:val="right" w:pos="8505"/>
        </w:tabs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diff</w:t>
      </w:r>
      <w:r>
        <w:t xml:space="preserve"> </w:t>
      </w:r>
      <w:r w:rsidRPr="00791D07">
        <w:rPr>
          <w:color w:val="FF0000"/>
        </w:rPr>
        <w:t>HEAD</w:t>
      </w:r>
      <w:r>
        <w:rPr>
          <w:rFonts w:hint="eastAsia"/>
        </w:rPr>
        <w:t>查看工作区和版本库的差异</w:t>
      </w:r>
      <w:r>
        <w:rPr>
          <w:rFonts w:hint="eastAsia"/>
        </w:rPr>
        <w:t xml:space="preserve"> </w:t>
      </w:r>
      <w:r>
        <w:t xml:space="preserve">  </w:t>
      </w:r>
      <w:r w:rsidR="00791D07">
        <w:tab/>
      </w:r>
      <w:r>
        <w:t>1-3</w:t>
      </w:r>
    </w:p>
    <w:p w14:paraId="1446CE1A" w14:textId="381EC90B" w:rsidR="00791D07" w:rsidRDefault="00791D07" w:rsidP="00791D07">
      <w:pPr>
        <w:tabs>
          <w:tab w:val="right" w:pos="8505"/>
        </w:tabs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diff</w:t>
      </w:r>
      <w:r w:rsidRPr="00791D07">
        <w:rPr>
          <w:color w:val="FF0000"/>
        </w:rPr>
        <w:t xml:space="preserve"> </w:t>
      </w:r>
      <w:r>
        <w:rPr>
          <w:color w:val="FF0000"/>
        </w:rPr>
        <w:t>--</w:t>
      </w:r>
      <w:r w:rsidRPr="00791D07">
        <w:rPr>
          <w:rFonts w:hint="eastAsia"/>
          <w:color w:val="FF0000"/>
        </w:rPr>
        <w:t>cache</w:t>
      </w:r>
      <w:r>
        <w:t xml:space="preserve"> </w:t>
      </w:r>
      <w:r>
        <w:rPr>
          <w:rFonts w:hint="eastAsia"/>
        </w:rPr>
        <w:t>查看暂存区和版本库之间的差异</w:t>
      </w:r>
      <w:r>
        <w:tab/>
        <w:t>2-3</w:t>
      </w:r>
    </w:p>
    <w:p w14:paraId="2780260E" w14:textId="6ED097E1" w:rsidR="00791D07" w:rsidRDefault="00791D07" w:rsidP="00791D07">
      <w:pPr>
        <w:tabs>
          <w:tab w:val="right" w:pos="8505"/>
        </w:tabs>
        <w:ind w:firstLine="480"/>
      </w:pPr>
      <w:r>
        <w:rPr>
          <w:rFonts w:hint="eastAsia"/>
        </w:rPr>
        <w:lastRenderedPageBreak/>
        <w:t>git</w:t>
      </w:r>
      <w:r>
        <w:t xml:space="preserve"> </w:t>
      </w:r>
      <w:r>
        <w:rPr>
          <w:rFonts w:hint="eastAsia"/>
        </w:rPr>
        <w:t>diff</w:t>
      </w:r>
      <w:r>
        <w:t xml:space="preserve"> </w:t>
      </w:r>
      <w:r w:rsidRPr="00791D07">
        <w:rPr>
          <w:rFonts w:hint="eastAsia"/>
          <w:color w:val="FF0000"/>
        </w:rPr>
        <w:t>[</w:t>
      </w:r>
      <w:r w:rsidRPr="00791D07">
        <w:rPr>
          <w:rFonts w:hint="eastAsia"/>
          <w:color w:val="FF0000"/>
        </w:rPr>
        <w:t>版本</w:t>
      </w:r>
      <w:r w:rsidRPr="00791D07">
        <w:rPr>
          <w:rFonts w:hint="eastAsia"/>
          <w:color w:val="FF0000"/>
        </w:rPr>
        <w:t>I</w:t>
      </w:r>
      <w:r w:rsidRPr="00791D07">
        <w:rPr>
          <w:color w:val="FF0000"/>
        </w:rPr>
        <w:t>D] [</w:t>
      </w:r>
      <w:r w:rsidRPr="00791D07">
        <w:rPr>
          <w:rFonts w:hint="eastAsia"/>
          <w:color w:val="FF0000"/>
        </w:rPr>
        <w:t>版本</w:t>
      </w:r>
      <w:r w:rsidRPr="00791D07">
        <w:rPr>
          <w:rFonts w:hint="eastAsia"/>
          <w:color w:val="FF0000"/>
        </w:rPr>
        <w:t>I</w:t>
      </w:r>
      <w:r w:rsidRPr="00791D07">
        <w:rPr>
          <w:color w:val="FF0000"/>
        </w:rPr>
        <w:t>D]</w:t>
      </w:r>
      <w:r>
        <w:t xml:space="preserve"> </w:t>
      </w:r>
      <w:r>
        <w:rPr>
          <w:rFonts w:hint="eastAsia"/>
        </w:rPr>
        <w:t>比较两个版本之间的差异</w:t>
      </w:r>
    </w:p>
    <w:p w14:paraId="535F732C" w14:textId="432C3077" w:rsidR="00791D07" w:rsidRDefault="00791D07" w:rsidP="00791D07">
      <w:pPr>
        <w:tabs>
          <w:tab w:val="right" w:pos="8505"/>
        </w:tabs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diff</w:t>
      </w:r>
      <w:r>
        <w:t xml:space="preserve"> </w:t>
      </w:r>
      <w:r w:rsidRPr="00791D07">
        <w:rPr>
          <w:color w:val="FF0000"/>
        </w:rPr>
        <w:t>HEAD~</w:t>
      </w:r>
      <w:r>
        <w:rPr>
          <w:color w:val="FF0000"/>
        </w:rPr>
        <w:t>[num]</w:t>
      </w:r>
      <w:r w:rsidRPr="00791D07">
        <w:rPr>
          <w:color w:val="FF0000"/>
        </w:rPr>
        <w:t xml:space="preserve"> HEAD</w:t>
      </w:r>
      <w:r>
        <w:rPr>
          <w:color w:val="FF0000"/>
        </w:rPr>
        <w:t xml:space="preserve"> </w:t>
      </w:r>
      <w:r w:rsidRPr="00791D07">
        <w:rPr>
          <w:rFonts w:hint="eastAsia"/>
        </w:rPr>
        <w:t>比较当前版本和上个版本之间的差异</w:t>
      </w:r>
      <w:r>
        <w:rPr>
          <w:rFonts w:hint="eastAsia"/>
        </w:rPr>
        <w:t>,</w:t>
      </w:r>
      <w:r>
        <w:t>num</w:t>
      </w:r>
      <w:r>
        <w:rPr>
          <w:rFonts w:hint="eastAsia"/>
        </w:rPr>
        <w:t>为可选参数，表示之前</w:t>
      </w:r>
      <w:r>
        <w:rPr>
          <w:rFonts w:hint="eastAsia"/>
        </w:rPr>
        <w:t>num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版本</w:t>
      </w:r>
    </w:p>
    <w:p w14:paraId="114C1329" w14:textId="7195B19C" w:rsidR="00D81834" w:rsidRDefault="00D81834" w:rsidP="00D81834">
      <w:pPr>
        <w:pStyle w:val="ad"/>
      </w:pPr>
      <w:r>
        <w:rPr>
          <w:noProof/>
        </w:rPr>
        <w:drawing>
          <wp:inline distT="0" distB="0" distL="0" distR="0" wp14:anchorId="34A6180C" wp14:editId="285C221E">
            <wp:extent cx="5400040" cy="26339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B046" w14:textId="2D9037BA" w:rsidR="00D81834" w:rsidRDefault="00D81834" w:rsidP="00D81834">
      <w:pPr>
        <w:pStyle w:val="1"/>
      </w:pPr>
      <w:r>
        <w:rPr>
          <w:rFonts w:hint="eastAsia"/>
        </w:rPr>
        <w:t>删除文件</w:t>
      </w:r>
    </w:p>
    <w:p w14:paraId="37446191" w14:textId="226F9412" w:rsidR="00D81834" w:rsidRDefault="00D81834" w:rsidP="00D81834">
      <w:pPr>
        <w:ind w:firstLine="480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>
        <w:rPr>
          <w:rFonts w:hint="eastAsia"/>
        </w:rPr>
        <w:t>rm</w:t>
      </w:r>
      <w:r>
        <w:rPr>
          <w:rFonts w:hint="eastAsia"/>
        </w:rPr>
        <w:t>删除工作区文件，再使用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  <w:r>
        <w:rPr>
          <w:rFonts w:hint="eastAsia"/>
        </w:rPr>
        <w:t>同步工作区和暂存区内容，最后用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提交到仓库。</w:t>
      </w:r>
    </w:p>
    <w:p w14:paraId="0ED3D851" w14:textId="10B6B576" w:rsidR="00D81834" w:rsidRDefault="00D81834" w:rsidP="00D81834">
      <w:pPr>
        <w:ind w:firstLine="480"/>
      </w:pPr>
      <w:r>
        <w:rPr>
          <w:rFonts w:hint="eastAsia"/>
        </w:rPr>
        <w:t>方法二：使用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rm</w:t>
      </w:r>
      <w:r>
        <w:rPr>
          <w:rFonts w:hint="eastAsia"/>
        </w:rPr>
        <w:t>命令删除工作区和暂存区文件，再用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提交到仓库。</w:t>
      </w:r>
    </w:p>
    <w:p w14:paraId="4C5C3001" w14:textId="645EF3BC" w:rsidR="00D81834" w:rsidRDefault="00D81834" w:rsidP="00D81834">
      <w:pPr>
        <w:pStyle w:val="1"/>
      </w:pPr>
      <w:r>
        <w:rPr>
          <w:rFonts w:hint="eastAsia"/>
        </w:rPr>
        <w:lastRenderedPageBreak/>
        <w:t>.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忽略文件</w:t>
      </w:r>
    </w:p>
    <w:p w14:paraId="1BB29E7F" w14:textId="42EAF271" w:rsidR="00D81834" w:rsidRDefault="00D81834" w:rsidP="00D81834">
      <w:pPr>
        <w:pStyle w:val="ad"/>
      </w:pPr>
      <w:r>
        <w:rPr>
          <w:noProof/>
        </w:rPr>
        <w:drawing>
          <wp:inline distT="0" distB="0" distL="0" distR="0" wp14:anchorId="044C0307" wp14:editId="4B770869">
            <wp:extent cx="5400040" cy="2578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B669" w14:textId="3478F91A" w:rsidR="00F626E2" w:rsidRDefault="00F626E2" w:rsidP="007D0942">
      <w:pPr>
        <w:ind w:firstLine="480"/>
      </w:pPr>
      <w:r>
        <w:t>.</w:t>
      </w:r>
      <w:proofErr w:type="spellStart"/>
      <w:r>
        <w:t>gitignore</w:t>
      </w:r>
      <w:proofErr w:type="spellEnd"/>
      <w:r>
        <w:rPr>
          <w:rFonts w:hint="eastAsia"/>
        </w:rPr>
        <w:t>设置对已经添加到暂存区和版本库的文件无效</w:t>
      </w:r>
    </w:p>
    <w:p w14:paraId="1FF93ACE" w14:textId="6D3C8415" w:rsidR="00F626E2" w:rsidRDefault="00F626E2" w:rsidP="007D0942">
      <w:pPr>
        <w:ind w:firstLine="480"/>
      </w:pPr>
      <w:r>
        <w:rPr>
          <w:rFonts w:hint="eastAsia"/>
        </w:rPr>
        <w:t>如果只删除暂存区的文件，那么使用命令</w:t>
      </w:r>
    </w:p>
    <w:p w14:paraId="45A3FE68" w14:textId="5B0D300E" w:rsidR="00F626E2" w:rsidRDefault="00F626E2" w:rsidP="007D0942">
      <w:pPr>
        <w:ind w:firstLine="480"/>
        <w:rPr>
          <w:color w:val="FF0000"/>
        </w:rPr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rm</w:t>
      </w:r>
      <w:r>
        <w:t xml:space="preserve"> </w:t>
      </w:r>
      <w:r w:rsidRPr="00F626E2">
        <w:rPr>
          <w:color w:val="FF0000"/>
        </w:rPr>
        <w:t>--cache [filename]</w:t>
      </w:r>
    </w:p>
    <w:p w14:paraId="23F96300" w14:textId="423ADE83" w:rsidR="00F626E2" w:rsidRDefault="00F626E2" w:rsidP="007D0942">
      <w:pPr>
        <w:ind w:firstLine="480"/>
      </w:pPr>
      <w:r w:rsidRPr="007D0942">
        <w:rPr>
          <w:rFonts w:hint="eastAsia"/>
        </w:rPr>
        <w:t>常见</w:t>
      </w:r>
      <w:proofErr w:type="spellStart"/>
      <w:r w:rsidR="007D0942" w:rsidRPr="007D0942">
        <w:rPr>
          <w:rFonts w:hint="eastAsia"/>
        </w:rPr>
        <w:t>gitignore</w:t>
      </w:r>
      <w:proofErr w:type="spellEnd"/>
      <w:r w:rsidR="007D0942" w:rsidRPr="007D0942">
        <w:rPr>
          <w:rFonts w:hint="eastAsia"/>
        </w:rPr>
        <w:t>文件设置模板：</w:t>
      </w:r>
      <w:r w:rsidR="0066193E">
        <w:fldChar w:fldCharType="begin"/>
      </w:r>
      <w:r w:rsidR="0066193E">
        <w:instrText xml:space="preserve"> HYPERLINK "https://github.com/github/gitignore" </w:instrText>
      </w:r>
      <w:r w:rsidR="0066193E">
        <w:fldChar w:fldCharType="separate"/>
      </w:r>
      <w:r w:rsidR="007D0942">
        <w:rPr>
          <w:rStyle w:val="af2"/>
        </w:rPr>
        <w:t xml:space="preserve">github/gitignore: A collection of </w:t>
      </w:r>
      <w:proofErr w:type="gramStart"/>
      <w:r w:rsidR="007D0942">
        <w:rPr>
          <w:rStyle w:val="af2"/>
        </w:rPr>
        <w:t>useful .gitignore</w:t>
      </w:r>
      <w:proofErr w:type="gramEnd"/>
      <w:r w:rsidR="007D0942">
        <w:rPr>
          <w:rStyle w:val="af2"/>
        </w:rPr>
        <w:t xml:space="preserve"> templates</w:t>
      </w:r>
      <w:r w:rsidR="0066193E">
        <w:rPr>
          <w:rStyle w:val="af2"/>
        </w:rPr>
        <w:fldChar w:fldCharType="end"/>
      </w:r>
    </w:p>
    <w:p w14:paraId="17E58191" w14:textId="20A269BF" w:rsidR="00F626E2" w:rsidRDefault="00F626E2" w:rsidP="00F626E2">
      <w:pPr>
        <w:pStyle w:val="ad"/>
      </w:pPr>
      <w:r>
        <w:rPr>
          <w:noProof/>
        </w:rPr>
        <w:lastRenderedPageBreak/>
        <w:drawing>
          <wp:inline distT="0" distB="0" distL="0" distR="0" wp14:anchorId="547C3B2A" wp14:editId="75A6F218">
            <wp:extent cx="5400040" cy="29083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94F0" w14:textId="0AA90759" w:rsidR="00F626E2" w:rsidRDefault="00F626E2" w:rsidP="00F626E2">
      <w:pPr>
        <w:pStyle w:val="ad"/>
      </w:pPr>
      <w:r>
        <w:rPr>
          <w:noProof/>
        </w:rPr>
        <w:drawing>
          <wp:inline distT="0" distB="0" distL="0" distR="0" wp14:anchorId="16C2B9B9" wp14:editId="421C8453">
            <wp:extent cx="5400040" cy="26155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681F" w14:textId="77777777" w:rsidR="007D0942" w:rsidRDefault="007D0942" w:rsidP="007D0942">
      <w:pPr>
        <w:pStyle w:val="1"/>
        <w:rPr>
          <w:color w:val="FF0000"/>
        </w:rPr>
      </w:pPr>
      <w:r>
        <w:rPr>
          <w:rFonts w:hint="eastAsia"/>
        </w:rPr>
        <w:t>创建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账号</w:t>
      </w:r>
    </w:p>
    <w:p w14:paraId="118B9FAD" w14:textId="00642242" w:rsidR="007D0942" w:rsidRDefault="007D0942" w:rsidP="007D0942">
      <w:pPr>
        <w:pStyle w:val="1"/>
      </w:pPr>
      <w:r>
        <w:rPr>
          <w:rFonts w:hint="eastAsia"/>
        </w:rPr>
        <w:t>S</w:t>
      </w:r>
      <w:r>
        <w:t>SH</w:t>
      </w:r>
      <w:r>
        <w:rPr>
          <w:rFonts w:hint="eastAsia"/>
        </w:rPr>
        <w:t>配置和克隆仓库</w:t>
      </w:r>
    </w:p>
    <w:p w14:paraId="1C82E145" w14:textId="0B1E0FE0" w:rsidR="007D0942" w:rsidRDefault="007D0942" w:rsidP="007D0942">
      <w:pPr>
        <w:pStyle w:val="ad"/>
      </w:pPr>
      <w:r>
        <w:rPr>
          <w:noProof/>
        </w:rPr>
        <w:lastRenderedPageBreak/>
        <w:drawing>
          <wp:inline distT="0" distB="0" distL="0" distR="0" wp14:anchorId="354CE545" wp14:editId="123B61A7">
            <wp:extent cx="5400040" cy="23958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B8F1" w14:textId="2FB96CFD" w:rsidR="007D0942" w:rsidRDefault="007D0942" w:rsidP="007D0942">
      <w:pPr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将远程仓库</w:t>
      </w:r>
      <w:r w:rsidR="00487CC7">
        <w:rPr>
          <w:rFonts w:hint="eastAsia"/>
        </w:rPr>
        <w:t>拉取</w:t>
      </w:r>
      <w:r>
        <w:rPr>
          <w:rFonts w:hint="eastAsia"/>
        </w:rPr>
        <w:t>到本地</w:t>
      </w:r>
    </w:p>
    <w:p w14:paraId="1C73079C" w14:textId="76E3FA29" w:rsidR="007D0942" w:rsidRDefault="007D0942" w:rsidP="00487CC7">
      <w:pPr>
        <w:tabs>
          <w:tab w:val="center" w:pos="4492"/>
        </w:tabs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将本地仓库同步到远程</w:t>
      </w:r>
      <w:r w:rsidR="00487CC7">
        <w:tab/>
      </w:r>
    </w:p>
    <w:p w14:paraId="2300EE68" w14:textId="79DE8A16" w:rsidR="00487CC7" w:rsidRDefault="00487CC7" w:rsidP="00487CC7">
      <w:pPr>
        <w:pStyle w:val="ad"/>
      </w:pPr>
      <w:r>
        <w:rPr>
          <w:noProof/>
        </w:rPr>
        <w:drawing>
          <wp:inline distT="0" distB="0" distL="0" distR="0" wp14:anchorId="290E92D8" wp14:editId="40543769">
            <wp:extent cx="5400040" cy="27273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711D" w14:textId="57A41FC7" w:rsidR="00487CC7" w:rsidRDefault="00487CC7" w:rsidP="00487CC7">
      <w:pPr>
        <w:pStyle w:val="1"/>
      </w:pPr>
      <w:r>
        <w:rPr>
          <w:rFonts w:hint="eastAsia"/>
        </w:rPr>
        <w:t>关联本地仓库和远程仓库</w:t>
      </w:r>
    </w:p>
    <w:p w14:paraId="4E6406F6" w14:textId="58563AF8" w:rsidR="00487CC7" w:rsidRDefault="00487CC7" w:rsidP="00487CC7">
      <w:pPr>
        <w:ind w:firstLine="480"/>
      </w:pPr>
      <w:r>
        <w:rPr>
          <w:rFonts w:hint="eastAsia"/>
        </w:rPr>
        <w:t>关联远程仓库</w:t>
      </w:r>
    </w:p>
    <w:p w14:paraId="7F212062" w14:textId="7916C2B8" w:rsidR="00487CC7" w:rsidRDefault="00487CC7" w:rsidP="00487CC7">
      <w:pPr>
        <w:ind w:firstLine="480"/>
        <w:rPr>
          <w:color w:val="FF0000"/>
        </w:rPr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remote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 w:rsidRPr="00487CC7">
        <w:rPr>
          <w:color w:val="FF0000"/>
        </w:rPr>
        <w:t>&lt;</w:t>
      </w:r>
      <w:proofErr w:type="spellStart"/>
      <w:r w:rsidRPr="00487CC7">
        <w:rPr>
          <w:color w:val="FF0000"/>
        </w:rPr>
        <w:t>shortname</w:t>
      </w:r>
      <w:proofErr w:type="spellEnd"/>
      <w:r w:rsidRPr="00487CC7">
        <w:rPr>
          <w:color w:val="FF0000"/>
        </w:rPr>
        <w:t>&gt; &lt;</w:t>
      </w:r>
      <w:proofErr w:type="spellStart"/>
      <w:r w:rsidRPr="00487CC7">
        <w:rPr>
          <w:color w:val="FF0000"/>
        </w:rPr>
        <w:t>url</w:t>
      </w:r>
      <w:proofErr w:type="spellEnd"/>
      <w:r w:rsidRPr="00487CC7">
        <w:rPr>
          <w:color w:val="FF0000"/>
        </w:rPr>
        <w:t>&gt;</w:t>
      </w:r>
    </w:p>
    <w:p w14:paraId="7938FEF5" w14:textId="31F8BEE5" w:rsidR="00487CC7" w:rsidRPr="00487CC7" w:rsidRDefault="00487CC7" w:rsidP="00487CC7">
      <w:pPr>
        <w:ind w:firstLine="480"/>
      </w:pPr>
      <w:r w:rsidRPr="00487CC7">
        <w:rPr>
          <w:rFonts w:hint="eastAsia"/>
        </w:rPr>
        <w:t>查看当前对应的远程仓库和地址</w:t>
      </w:r>
    </w:p>
    <w:p w14:paraId="2EC027F7" w14:textId="5EF19126" w:rsidR="00487CC7" w:rsidRPr="00487CC7" w:rsidRDefault="00487CC7" w:rsidP="00487CC7">
      <w:pPr>
        <w:ind w:firstLine="480"/>
      </w:pPr>
      <w:r w:rsidRPr="00487CC7">
        <w:rPr>
          <w:rFonts w:hint="eastAsia"/>
        </w:rPr>
        <w:t>git</w:t>
      </w:r>
      <w:r w:rsidRPr="00487CC7">
        <w:t xml:space="preserve"> </w:t>
      </w:r>
      <w:r w:rsidRPr="00487CC7">
        <w:rPr>
          <w:rFonts w:hint="eastAsia"/>
        </w:rPr>
        <w:t>remote</w:t>
      </w:r>
      <w:r w:rsidRPr="00487CC7">
        <w:t xml:space="preserve"> -</w:t>
      </w:r>
      <w:r w:rsidRPr="00487CC7">
        <w:rPr>
          <w:rFonts w:hint="eastAsia"/>
        </w:rPr>
        <w:t>v</w:t>
      </w:r>
    </w:p>
    <w:p w14:paraId="745A423B" w14:textId="5F959A1B" w:rsidR="00487CC7" w:rsidRPr="00487CC7" w:rsidRDefault="00487CC7" w:rsidP="00487CC7">
      <w:pPr>
        <w:ind w:firstLine="480"/>
      </w:pPr>
      <w:r w:rsidRPr="00487CC7">
        <w:rPr>
          <w:rFonts w:hint="eastAsia"/>
        </w:rPr>
        <w:t>指定分支的名称</w:t>
      </w:r>
    </w:p>
    <w:p w14:paraId="12818B1F" w14:textId="08F242CA" w:rsidR="00487CC7" w:rsidRDefault="00487CC7" w:rsidP="00487CC7">
      <w:pPr>
        <w:ind w:firstLine="480"/>
      </w:pPr>
      <w:r w:rsidRPr="00487CC7">
        <w:rPr>
          <w:rFonts w:hint="eastAsia"/>
        </w:rPr>
        <w:t>git</w:t>
      </w:r>
      <w:r w:rsidRPr="00487CC7">
        <w:t xml:space="preserve"> branch -M m</w:t>
      </w:r>
      <w:r>
        <w:t>ain</w:t>
      </w:r>
    </w:p>
    <w:p w14:paraId="2021C535" w14:textId="3DBA90D3" w:rsidR="00487CC7" w:rsidRDefault="00487CC7" w:rsidP="00487CC7">
      <w:pPr>
        <w:ind w:firstLine="480"/>
      </w:pPr>
      <w:r>
        <w:rPr>
          <w:rFonts w:hint="eastAsia"/>
        </w:rPr>
        <w:t>将本地仓库推送给关联的远程仓库</w:t>
      </w:r>
    </w:p>
    <w:p w14:paraId="5E4DEBE0" w14:textId="3C3A27FA" w:rsidR="00487CC7" w:rsidRDefault="00487CC7" w:rsidP="00487CC7">
      <w:pPr>
        <w:ind w:firstLine="480"/>
      </w:pPr>
      <w:r>
        <w:rPr>
          <w:rFonts w:hint="eastAsia"/>
        </w:rPr>
        <w:lastRenderedPageBreak/>
        <w:t>git</w:t>
      </w:r>
      <w:r>
        <w:t xml:space="preserve"> </w:t>
      </w:r>
      <w:r>
        <w:rPr>
          <w:rFonts w:hint="eastAsia"/>
        </w:rPr>
        <w:t>push</w:t>
      </w:r>
      <w:r>
        <w:t xml:space="preserve"> -u origin </w:t>
      </w:r>
      <w:proofErr w:type="spellStart"/>
      <w:proofErr w:type="gramStart"/>
      <w:r>
        <w:t>main:main</w:t>
      </w:r>
      <w:proofErr w:type="spellEnd"/>
      <w:proofErr w:type="gramEnd"/>
    </w:p>
    <w:p w14:paraId="1E1C6E66" w14:textId="47185702" w:rsidR="00170B6E" w:rsidRDefault="00170B6E" w:rsidP="00170B6E">
      <w:pPr>
        <w:pStyle w:val="ad"/>
      </w:pPr>
      <w:r>
        <w:rPr>
          <w:noProof/>
        </w:rPr>
        <w:drawing>
          <wp:inline distT="0" distB="0" distL="0" distR="0" wp14:anchorId="608AE411" wp14:editId="44F005B9">
            <wp:extent cx="5400040" cy="241363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CB57" w14:textId="42A2A332" w:rsidR="00170B6E" w:rsidRDefault="00170B6E" w:rsidP="00170B6E">
      <w:pPr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pull</w:t>
      </w:r>
      <w:r>
        <w:t xml:space="preserve"> origin main </w:t>
      </w:r>
      <w:r>
        <w:rPr>
          <w:rFonts w:hint="eastAsia"/>
        </w:rPr>
        <w:t>将远程仓库拉取到本地仓库（自动合并）</w:t>
      </w:r>
    </w:p>
    <w:p w14:paraId="4759C426" w14:textId="2D6B354D" w:rsidR="00170B6E" w:rsidRDefault="00170B6E" w:rsidP="00170B6E">
      <w:pPr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fetch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main</w:t>
      </w:r>
      <w:r>
        <w:t xml:space="preserve"> </w:t>
      </w:r>
      <w:r>
        <w:rPr>
          <w:rFonts w:hint="eastAsia"/>
        </w:rPr>
        <w:t>同上，但是不会自动合并</w:t>
      </w:r>
    </w:p>
    <w:p w14:paraId="04E89AED" w14:textId="0CAA122A" w:rsidR="00170B6E" w:rsidRDefault="00170B6E" w:rsidP="00170B6E">
      <w:pPr>
        <w:pStyle w:val="ad"/>
      </w:pPr>
      <w:r>
        <w:rPr>
          <w:noProof/>
        </w:rPr>
        <w:drawing>
          <wp:inline distT="0" distB="0" distL="0" distR="0" wp14:anchorId="392CDF7C" wp14:editId="582B3556">
            <wp:extent cx="5400040" cy="2635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C7BB" w14:textId="30507742" w:rsidR="00170B6E" w:rsidRDefault="00170B6E" w:rsidP="00170B6E">
      <w:pPr>
        <w:pStyle w:val="1"/>
      </w:pPr>
      <w:r>
        <w:t>G</w:t>
      </w:r>
      <w:r>
        <w:rPr>
          <w:rFonts w:hint="eastAsia"/>
        </w:rPr>
        <w:t>itte</w:t>
      </w:r>
      <w:r>
        <w:rPr>
          <w:rFonts w:hint="eastAsia"/>
        </w:rPr>
        <w:t>的使用和</w:t>
      </w:r>
      <w:proofErr w:type="spellStart"/>
      <w:r>
        <w:rPr>
          <w:rFonts w:hint="eastAsia"/>
        </w:rPr>
        <w:t>Git</w:t>
      </w:r>
      <w:r>
        <w:t>L</w:t>
      </w:r>
      <w:r>
        <w:rPr>
          <w:rFonts w:hint="eastAsia"/>
        </w:rPr>
        <w:t>abv</w:t>
      </w:r>
      <w:proofErr w:type="spellEnd"/>
      <w:r>
        <w:rPr>
          <w:rFonts w:hint="eastAsia"/>
        </w:rPr>
        <w:t>的本地化部署</w:t>
      </w:r>
    </w:p>
    <w:p w14:paraId="19FBDDFE" w14:textId="2AE2C4C3" w:rsidR="00D17129" w:rsidRDefault="00D17129" w:rsidP="00D17129">
      <w:pPr>
        <w:ind w:firstLine="480"/>
      </w:pPr>
      <w:proofErr w:type="spellStart"/>
      <w:r>
        <w:t>G</w:t>
      </w:r>
      <w:r>
        <w:rPr>
          <w:rFonts w:hint="eastAsia"/>
        </w:rPr>
        <w:t>otte</w:t>
      </w:r>
      <w:proofErr w:type="spellEnd"/>
      <w:r>
        <w:rPr>
          <w:rFonts w:hint="eastAsia"/>
        </w:rPr>
        <w:t>账户：</w:t>
      </w:r>
      <w:r>
        <w:rPr>
          <w:rFonts w:hint="eastAsia"/>
        </w:rPr>
        <w:t>xiepg</w:t>
      </w:r>
      <w:r>
        <w:t>1996</w:t>
      </w:r>
    </w:p>
    <w:p w14:paraId="58A333B9" w14:textId="7512A616" w:rsidR="00D17129" w:rsidRDefault="00D17129" w:rsidP="00D17129">
      <w:pPr>
        <w:ind w:firstLine="480"/>
      </w:pPr>
      <w:r>
        <w:t>G</w:t>
      </w:r>
      <w:r>
        <w:rPr>
          <w:rFonts w:hint="eastAsia"/>
        </w:rPr>
        <w:t>itlab</w:t>
      </w:r>
      <w:r>
        <w:rPr>
          <w:rFonts w:hint="eastAsia"/>
        </w:rPr>
        <w:t>官网：</w:t>
      </w:r>
      <w:hyperlink r:id="rId23" w:history="1">
        <w:r w:rsidRPr="008240C9">
          <w:rPr>
            <w:rStyle w:val="af2"/>
          </w:rPr>
          <w:t>https://gitlab.com</w:t>
        </w:r>
      </w:hyperlink>
    </w:p>
    <w:p w14:paraId="6D2F4550" w14:textId="14DF5506" w:rsidR="00D17129" w:rsidRDefault="00D17129" w:rsidP="00D17129">
      <w:pPr>
        <w:pStyle w:val="1"/>
      </w:pPr>
      <w:r>
        <w:rPr>
          <w:rFonts w:hint="eastAsia"/>
        </w:rPr>
        <w:t>G</w:t>
      </w:r>
      <w:r>
        <w:t>UI</w:t>
      </w:r>
      <w:r>
        <w:rPr>
          <w:rFonts w:hint="eastAsia"/>
        </w:rPr>
        <w:t>工具</w:t>
      </w:r>
    </w:p>
    <w:p w14:paraId="56CD904F" w14:textId="3E7E105A" w:rsidR="00D17129" w:rsidRDefault="00D17129" w:rsidP="00D17129">
      <w:pPr>
        <w:ind w:firstLine="480"/>
        <w:rPr>
          <w:rFonts w:hint="eastAsia"/>
        </w:rPr>
      </w:pPr>
    </w:p>
    <w:p w14:paraId="0546336D" w14:textId="712F9132" w:rsidR="007C7F69" w:rsidRPr="007C7F69" w:rsidRDefault="007C7F69" w:rsidP="007C7F69">
      <w:pPr>
        <w:tabs>
          <w:tab w:val="left" w:pos="1268"/>
        </w:tabs>
        <w:ind w:firstLine="480"/>
        <w:rPr>
          <w:rFonts w:hint="eastAsia"/>
        </w:rPr>
      </w:pPr>
      <w:r>
        <w:tab/>
      </w:r>
    </w:p>
    <w:sectPr w:rsidR="007C7F69" w:rsidRPr="007C7F69" w:rsidSect="008F7D5B">
      <w:footerReference w:type="even" r:id="rId24"/>
      <w:footerReference w:type="default" r:id="rId25"/>
      <w:footerReference w:type="first" r:id="rId26"/>
      <w:pgSz w:w="11906" w:h="16838"/>
      <w:pgMar w:top="1701" w:right="1701" w:bottom="1701" w:left="1701" w:header="1134" w:footer="1134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182F55" w14:textId="77777777" w:rsidR="0066193E" w:rsidRDefault="0066193E" w:rsidP="00D718ED">
      <w:pPr>
        <w:spacing w:line="240" w:lineRule="auto"/>
        <w:ind w:firstLine="480"/>
      </w:pPr>
      <w:r>
        <w:separator/>
      </w:r>
    </w:p>
  </w:endnote>
  <w:endnote w:type="continuationSeparator" w:id="0">
    <w:p w14:paraId="6B31577B" w14:textId="77777777" w:rsidR="0066193E" w:rsidRDefault="0066193E" w:rsidP="00D718E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610DA" w14:textId="77777777" w:rsidR="00D33A8B" w:rsidRDefault="00D33A8B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29123956"/>
      <w:docPartObj>
        <w:docPartGallery w:val="Page Numbers (Bottom of Page)"/>
        <w:docPartUnique/>
      </w:docPartObj>
    </w:sdtPr>
    <w:sdtEndPr/>
    <w:sdtContent>
      <w:p w14:paraId="39123CEF" w14:textId="2DE5EBB4" w:rsidR="008F7D5B" w:rsidRPr="008F7D5B" w:rsidRDefault="008F7D5B" w:rsidP="008F7D5B">
        <w:pPr>
          <w:pStyle w:val="a9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9082B" w14:textId="77777777" w:rsidR="00D33A8B" w:rsidRDefault="00D33A8B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1E40B8" w14:textId="77777777" w:rsidR="0066193E" w:rsidRDefault="0066193E" w:rsidP="00D718ED">
      <w:pPr>
        <w:spacing w:line="240" w:lineRule="auto"/>
        <w:ind w:firstLine="480"/>
      </w:pPr>
      <w:r>
        <w:separator/>
      </w:r>
    </w:p>
  </w:footnote>
  <w:footnote w:type="continuationSeparator" w:id="0">
    <w:p w14:paraId="0EE49E03" w14:textId="77777777" w:rsidR="0066193E" w:rsidRDefault="0066193E" w:rsidP="00D718ED"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027B9"/>
    <w:multiLevelType w:val="hybridMultilevel"/>
    <w:tmpl w:val="D586FD62"/>
    <w:lvl w:ilvl="0" w:tplc="37B4509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F92A90"/>
    <w:multiLevelType w:val="hybridMultilevel"/>
    <w:tmpl w:val="1AF82192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2" w15:restartNumberingAfterBreak="0">
    <w:nsid w:val="352D4073"/>
    <w:multiLevelType w:val="multilevel"/>
    <w:tmpl w:val="0A0A7B42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3" w15:restartNumberingAfterBreak="0">
    <w:nsid w:val="36CE32AF"/>
    <w:multiLevelType w:val="hybridMultilevel"/>
    <w:tmpl w:val="2FDED28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49157756"/>
    <w:multiLevelType w:val="multilevel"/>
    <w:tmpl w:val="DAE04A30"/>
    <w:lvl w:ilvl="0">
      <w:start w:val="1"/>
      <w:numFmt w:val="chineseCountingThousand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6A2D7EEF"/>
    <w:multiLevelType w:val="multilevel"/>
    <w:tmpl w:val="C39A9E66"/>
    <w:lvl w:ilvl="0">
      <w:start w:val="1"/>
      <w:numFmt w:val="chineseCountingThousand"/>
      <w:pStyle w:val="1"/>
      <w:suff w:val="nothing"/>
      <w:lvlText w:val="%1、"/>
      <w:lvlJc w:val="left"/>
      <w:pPr>
        <w:ind w:left="0" w:firstLine="0"/>
      </w:pPr>
      <w:rPr>
        <w:rFonts w:hint="eastAsia"/>
        <w:color w:val="auto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6" w15:restartNumberingAfterBreak="0">
    <w:nsid w:val="775B3714"/>
    <w:multiLevelType w:val="multilevel"/>
    <w:tmpl w:val="3B80F308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78F22A4A"/>
    <w:multiLevelType w:val="multilevel"/>
    <w:tmpl w:val="754A07A2"/>
    <w:lvl w:ilvl="0">
      <w:start w:val="1"/>
      <w:numFmt w:val="chineseCountingThousand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2"/>
  </w:num>
  <w:num w:numId="2">
    <w:abstractNumId w:val="2"/>
  </w:num>
  <w:num w:numId="3">
    <w:abstractNumId w:val="0"/>
  </w:num>
  <w:num w:numId="4">
    <w:abstractNumId w:val="4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7"/>
  </w:num>
  <w:num w:numId="8">
    <w:abstractNumId w:val="5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ocumentProtection w:edit="trackedChanges"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82E"/>
    <w:rsid w:val="00000B2D"/>
    <w:rsid w:val="00032BF3"/>
    <w:rsid w:val="000339F1"/>
    <w:rsid w:val="00047A1B"/>
    <w:rsid w:val="00053A53"/>
    <w:rsid w:val="00065750"/>
    <w:rsid w:val="00082458"/>
    <w:rsid w:val="00091673"/>
    <w:rsid w:val="000D34D2"/>
    <w:rsid w:val="000D3C95"/>
    <w:rsid w:val="00111FD4"/>
    <w:rsid w:val="00136DE2"/>
    <w:rsid w:val="00154809"/>
    <w:rsid w:val="001621F6"/>
    <w:rsid w:val="00170B6E"/>
    <w:rsid w:val="001926E8"/>
    <w:rsid w:val="0019332C"/>
    <w:rsid w:val="001A3A8A"/>
    <w:rsid w:val="001B6D66"/>
    <w:rsid w:val="001C3252"/>
    <w:rsid w:val="001E03AD"/>
    <w:rsid w:val="002B4B3A"/>
    <w:rsid w:val="00316842"/>
    <w:rsid w:val="003170A1"/>
    <w:rsid w:val="00323077"/>
    <w:rsid w:val="00331BF2"/>
    <w:rsid w:val="00333A13"/>
    <w:rsid w:val="00364F05"/>
    <w:rsid w:val="003715B1"/>
    <w:rsid w:val="003917B6"/>
    <w:rsid w:val="003F4F04"/>
    <w:rsid w:val="004051E4"/>
    <w:rsid w:val="00412D90"/>
    <w:rsid w:val="004302F9"/>
    <w:rsid w:val="00457DED"/>
    <w:rsid w:val="00457F39"/>
    <w:rsid w:val="00470D6E"/>
    <w:rsid w:val="00487CC7"/>
    <w:rsid w:val="004C0ED7"/>
    <w:rsid w:val="004E0EC6"/>
    <w:rsid w:val="004F3ABE"/>
    <w:rsid w:val="004F7B92"/>
    <w:rsid w:val="00576214"/>
    <w:rsid w:val="005D7511"/>
    <w:rsid w:val="006372E1"/>
    <w:rsid w:val="006519FF"/>
    <w:rsid w:val="0066193E"/>
    <w:rsid w:val="00663BE5"/>
    <w:rsid w:val="0067603A"/>
    <w:rsid w:val="006926F0"/>
    <w:rsid w:val="006A5DA4"/>
    <w:rsid w:val="006B03FE"/>
    <w:rsid w:val="006B252A"/>
    <w:rsid w:val="006E1E05"/>
    <w:rsid w:val="006E3571"/>
    <w:rsid w:val="006F40E2"/>
    <w:rsid w:val="007868E5"/>
    <w:rsid w:val="00791D07"/>
    <w:rsid w:val="007C3A3D"/>
    <w:rsid w:val="007C7F69"/>
    <w:rsid w:val="007D0942"/>
    <w:rsid w:val="00835965"/>
    <w:rsid w:val="00855CBF"/>
    <w:rsid w:val="00867057"/>
    <w:rsid w:val="00886FD0"/>
    <w:rsid w:val="00894260"/>
    <w:rsid w:val="008944C8"/>
    <w:rsid w:val="008E0F04"/>
    <w:rsid w:val="008E2C69"/>
    <w:rsid w:val="008F7D5B"/>
    <w:rsid w:val="00943E92"/>
    <w:rsid w:val="00980020"/>
    <w:rsid w:val="00991922"/>
    <w:rsid w:val="00A00DB7"/>
    <w:rsid w:val="00A17F35"/>
    <w:rsid w:val="00A26576"/>
    <w:rsid w:val="00A540E0"/>
    <w:rsid w:val="00A67D38"/>
    <w:rsid w:val="00A840A3"/>
    <w:rsid w:val="00A84CDA"/>
    <w:rsid w:val="00A970C3"/>
    <w:rsid w:val="00AD64D6"/>
    <w:rsid w:val="00B0341D"/>
    <w:rsid w:val="00B55D45"/>
    <w:rsid w:val="00B57161"/>
    <w:rsid w:val="00C035FA"/>
    <w:rsid w:val="00C0782E"/>
    <w:rsid w:val="00C51095"/>
    <w:rsid w:val="00C519C5"/>
    <w:rsid w:val="00C76530"/>
    <w:rsid w:val="00D17129"/>
    <w:rsid w:val="00D33A8B"/>
    <w:rsid w:val="00D51ABF"/>
    <w:rsid w:val="00D718ED"/>
    <w:rsid w:val="00D81834"/>
    <w:rsid w:val="00D852FD"/>
    <w:rsid w:val="00D92200"/>
    <w:rsid w:val="00DB4A58"/>
    <w:rsid w:val="00DE5DDA"/>
    <w:rsid w:val="00DF6A55"/>
    <w:rsid w:val="00E17102"/>
    <w:rsid w:val="00E31E9E"/>
    <w:rsid w:val="00E71113"/>
    <w:rsid w:val="00E81CCD"/>
    <w:rsid w:val="00EA1128"/>
    <w:rsid w:val="00EA4D2B"/>
    <w:rsid w:val="00EC4BBC"/>
    <w:rsid w:val="00ED3323"/>
    <w:rsid w:val="00ED7256"/>
    <w:rsid w:val="00F07E49"/>
    <w:rsid w:val="00F17E86"/>
    <w:rsid w:val="00F4547E"/>
    <w:rsid w:val="00F626E2"/>
    <w:rsid w:val="00F8429B"/>
    <w:rsid w:val="00F8665B"/>
    <w:rsid w:val="00F937B6"/>
    <w:rsid w:val="00FA1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4C36A6"/>
  <w15:chartTrackingRefBased/>
  <w15:docId w15:val="{7CC1DE21-0BB4-433D-8A42-A41E5D4AB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7F35"/>
    <w:pPr>
      <w:widowControl w:val="0"/>
      <w:spacing w:line="400" w:lineRule="atLeast"/>
      <w:ind w:firstLineChars="200" w:firstLine="200"/>
      <w:jc w:val="both"/>
    </w:pPr>
    <w:rPr>
      <w:rFonts w:ascii="Times New Roman" w:eastAsia="仿宋" w:hAnsi="Times New Roman"/>
      <w:sz w:val="24"/>
    </w:rPr>
  </w:style>
  <w:style w:type="paragraph" w:styleId="1">
    <w:name w:val="heading 1"/>
    <w:next w:val="a"/>
    <w:link w:val="10"/>
    <w:uiPriority w:val="9"/>
    <w:qFormat/>
    <w:rsid w:val="007D0942"/>
    <w:pPr>
      <w:keepNext/>
      <w:keepLines/>
      <w:numPr>
        <w:numId w:val="8"/>
      </w:numPr>
      <w:spacing w:before="120" w:after="120" w:line="400" w:lineRule="atLeast"/>
      <w:outlineLvl w:val="0"/>
    </w:pPr>
    <w:rPr>
      <w:rFonts w:ascii="Times New Roman" w:eastAsia="黑体" w:hAnsi="Times New Roman"/>
      <w:bCs/>
      <w:kern w:val="44"/>
      <w:sz w:val="30"/>
      <w:szCs w:val="44"/>
    </w:rPr>
  </w:style>
  <w:style w:type="paragraph" w:styleId="2">
    <w:name w:val="heading 2"/>
    <w:next w:val="a"/>
    <w:link w:val="20"/>
    <w:uiPriority w:val="9"/>
    <w:unhideWhenUsed/>
    <w:qFormat/>
    <w:rsid w:val="00C51095"/>
    <w:pPr>
      <w:keepNext/>
      <w:keepLines/>
      <w:numPr>
        <w:ilvl w:val="1"/>
        <w:numId w:val="8"/>
      </w:numPr>
      <w:spacing w:before="120" w:after="120" w:line="400" w:lineRule="atLeast"/>
      <w:outlineLvl w:val="1"/>
    </w:pPr>
    <w:rPr>
      <w:rFonts w:ascii="Times New Roman" w:eastAsia="黑体" w:hAnsi="Times New Roman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51095"/>
    <w:pPr>
      <w:keepNext/>
      <w:keepLines/>
      <w:numPr>
        <w:ilvl w:val="2"/>
        <w:numId w:val="8"/>
      </w:numPr>
      <w:spacing w:before="120" w:after="120"/>
      <w:ind w:firstLineChars="0"/>
      <w:jc w:val="left"/>
      <w:outlineLvl w:val="2"/>
    </w:pPr>
    <w:rPr>
      <w:rFonts w:eastAsia="黑体"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next w:val="a"/>
    <w:link w:val="a4"/>
    <w:uiPriority w:val="10"/>
    <w:qFormat/>
    <w:rsid w:val="00A17F35"/>
    <w:pPr>
      <w:jc w:val="center"/>
    </w:pPr>
    <w:rPr>
      <w:rFonts w:ascii="Times New Roman" w:eastAsia="黑体" w:hAnsi="Times New Roman" w:cstheme="majorBidi"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17F35"/>
    <w:rPr>
      <w:rFonts w:ascii="Times New Roman" w:eastAsia="黑体" w:hAnsi="Times New Roman" w:cstheme="majorBidi"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D0942"/>
    <w:rPr>
      <w:rFonts w:ascii="Times New Roman" w:eastAsia="黑体" w:hAnsi="Times New Roman"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51095"/>
    <w:rPr>
      <w:rFonts w:ascii="Times New Roman" w:eastAsia="黑体" w:hAnsi="Times New Roman" w:cstheme="majorBidi"/>
      <w:bCs/>
      <w:sz w:val="28"/>
      <w:szCs w:val="32"/>
    </w:rPr>
  </w:style>
  <w:style w:type="paragraph" w:styleId="a5">
    <w:name w:val="List Paragraph"/>
    <w:basedOn w:val="a"/>
    <w:uiPriority w:val="34"/>
    <w:rsid w:val="004051E4"/>
    <w:pPr>
      <w:ind w:firstLine="420"/>
    </w:pPr>
  </w:style>
  <w:style w:type="character" w:customStyle="1" w:styleId="30">
    <w:name w:val="标题 3 字符"/>
    <w:basedOn w:val="a0"/>
    <w:link w:val="3"/>
    <w:uiPriority w:val="9"/>
    <w:rsid w:val="00C51095"/>
    <w:rPr>
      <w:rFonts w:ascii="Times New Roman" w:eastAsia="黑体" w:hAnsi="Times New Roman"/>
      <w:bCs/>
      <w:sz w:val="28"/>
      <w:szCs w:val="32"/>
    </w:rPr>
  </w:style>
  <w:style w:type="paragraph" w:styleId="a6">
    <w:name w:val="caption"/>
    <w:basedOn w:val="a"/>
    <w:next w:val="a"/>
    <w:uiPriority w:val="35"/>
    <w:unhideWhenUsed/>
    <w:qFormat/>
    <w:rsid w:val="00D718ED"/>
    <w:pPr>
      <w:ind w:firstLineChars="0" w:firstLine="0"/>
      <w:jc w:val="center"/>
    </w:pPr>
    <w:rPr>
      <w:rFonts w:eastAsia="楷体" w:cstheme="majorBidi"/>
      <w:b/>
      <w:sz w:val="20"/>
      <w:szCs w:val="20"/>
    </w:rPr>
  </w:style>
  <w:style w:type="paragraph" w:styleId="a7">
    <w:name w:val="header"/>
    <w:link w:val="a8"/>
    <w:uiPriority w:val="99"/>
    <w:unhideWhenUsed/>
    <w:rsid w:val="008F7D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仿宋" w:hAnsi="Times New Roman"/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F7D5B"/>
    <w:rPr>
      <w:rFonts w:ascii="Times New Roman" w:eastAsia="仿宋" w:hAnsi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718E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D718ED"/>
    <w:rPr>
      <w:rFonts w:ascii="Times New Roman" w:eastAsia="仿宋" w:hAnsi="Times New Roman"/>
      <w:sz w:val="18"/>
      <w:szCs w:val="18"/>
    </w:rPr>
  </w:style>
  <w:style w:type="paragraph" w:customStyle="1" w:styleId="ab">
    <w:name w:val="公式"/>
    <w:next w:val="a"/>
    <w:link w:val="ac"/>
    <w:qFormat/>
    <w:rsid w:val="00A17F35"/>
    <w:pPr>
      <w:tabs>
        <w:tab w:val="center" w:pos="4320"/>
        <w:tab w:val="center" w:pos="8640"/>
      </w:tabs>
      <w:topLinePunct/>
      <w:spacing w:before="120" w:after="120" w:line="400" w:lineRule="atLeast"/>
      <w:jc w:val="center"/>
    </w:pPr>
    <w:rPr>
      <w:rFonts w:ascii="Times New Roman" w:eastAsia="仿宋" w:hAnsi="Times New Roman"/>
      <w:sz w:val="24"/>
    </w:rPr>
  </w:style>
  <w:style w:type="paragraph" w:customStyle="1" w:styleId="4">
    <w:name w:val="标题4"/>
    <w:next w:val="a"/>
    <w:link w:val="40"/>
    <w:rsid w:val="00576214"/>
    <w:pPr>
      <w:spacing w:before="240" w:after="120" w:line="400" w:lineRule="atLeast"/>
    </w:pPr>
    <w:rPr>
      <w:rFonts w:ascii="Arial" w:eastAsia="仿宋" w:hAnsi="Arial" w:cs="Arial"/>
      <w:sz w:val="24"/>
      <w:shd w:val="clear" w:color="auto" w:fill="FFFFFF"/>
    </w:rPr>
  </w:style>
  <w:style w:type="character" w:customStyle="1" w:styleId="ac">
    <w:name w:val="公式 字符"/>
    <w:basedOn w:val="a0"/>
    <w:link w:val="ab"/>
    <w:rsid w:val="00A17F35"/>
    <w:rPr>
      <w:rFonts w:ascii="Times New Roman" w:eastAsia="仿宋" w:hAnsi="Times New Roman"/>
      <w:sz w:val="24"/>
    </w:rPr>
  </w:style>
  <w:style w:type="paragraph" w:customStyle="1" w:styleId="ad">
    <w:name w:val="图片"/>
    <w:next w:val="a"/>
    <w:qFormat/>
    <w:rsid w:val="00F8665B"/>
    <w:pPr>
      <w:keepNext/>
      <w:spacing w:before="120" w:line="400" w:lineRule="atLeast"/>
      <w:jc w:val="center"/>
    </w:pPr>
    <w:rPr>
      <w:rFonts w:ascii="Arial" w:eastAsia="仿宋" w:hAnsi="Arial" w:cs="Arial"/>
      <w:shd w:val="clear" w:color="auto" w:fill="FFFFFF"/>
    </w:rPr>
  </w:style>
  <w:style w:type="character" w:customStyle="1" w:styleId="40">
    <w:name w:val="标题4 字符"/>
    <w:basedOn w:val="a0"/>
    <w:link w:val="4"/>
    <w:rsid w:val="00576214"/>
    <w:rPr>
      <w:rFonts w:ascii="Arial" w:eastAsia="仿宋" w:hAnsi="Arial" w:cs="Arial"/>
      <w:sz w:val="24"/>
    </w:rPr>
  </w:style>
  <w:style w:type="paragraph" w:customStyle="1" w:styleId="ae">
    <w:name w:val="图题"/>
    <w:next w:val="a"/>
    <w:qFormat/>
    <w:rsid w:val="00991922"/>
    <w:pPr>
      <w:spacing w:before="120" w:after="240" w:line="400" w:lineRule="atLeast"/>
      <w:jc w:val="center"/>
    </w:pPr>
    <w:rPr>
      <w:rFonts w:ascii="Times New Roman" w:eastAsia="仿宋" w:hAnsi="Times New Roman" w:cs="Arial"/>
      <w:shd w:val="clear" w:color="auto" w:fill="FFFFFF"/>
    </w:rPr>
  </w:style>
  <w:style w:type="table" w:customStyle="1" w:styleId="af">
    <w:name w:val="表格"/>
    <w:basedOn w:val="a1"/>
    <w:uiPriority w:val="99"/>
    <w:rsid w:val="00576214"/>
    <w:pPr>
      <w:spacing w:after="120" w:line="400" w:lineRule="atLeast"/>
      <w:jc w:val="center"/>
    </w:pPr>
    <w:rPr>
      <w:rFonts w:ascii="Times New Roman" w:eastAsia="仿宋" w:hAnsi="Times New Roman"/>
    </w:rPr>
    <w:tblPr>
      <w:jc w:val="center"/>
    </w:tblPr>
    <w:trPr>
      <w:jc w:val="center"/>
    </w:trPr>
    <w:tcPr>
      <w:vAlign w:val="center"/>
    </w:tcPr>
  </w:style>
  <w:style w:type="paragraph" w:customStyle="1" w:styleId="af0">
    <w:name w:val="表题"/>
    <w:next w:val="a"/>
    <w:qFormat/>
    <w:rsid w:val="00F8665B"/>
    <w:pPr>
      <w:keepNext/>
      <w:spacing w:before="240" w:after="120" w:line="400" w:lineRule="atLeast"/>
      <w:ind w:firstLine="482"/>
      <w:jc w:val="center"/>
    </w:pPr>
    <w:rPr>
      <w:rFonts w:ascii="Times New Roman" w:eastAsia="仿宋" w:hAnsi="Times New Roman" w:cs="Arial"/>
      <w:shd w:val="clear" w:color="auto" w:fill="FFFFFF"/>
    </w:rPr>
  </w:style>
  <w:style w:type="table" w:styleId="af1">
    <w:name w:val="Table Grid"/>
    <w:basedOn w:val="a1"/>
    <w:uiPriority w:val="39"/>
    <w:rsid w:val="009919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Hyperlink"/>
    <w:basedOn w:val="a0"/>
    <w:uiPriority w:val="99"/>
    <w:unhideWhenUsed/>
    <w:rsid w:val="007D0942"/>
    <w:rPr>
      <w:color w:val="0000FF"/>
      <w:u w:val="single"/>
    </w:rPr>
  </w:style>
  <w:style w:type="character" w:styleId="af3">
    <w:name w:val="Unresolved Mention"/>
    <w:basedOn w:val="a0"/>
    <w:uiPriority w:val="99"/>
    <w:semiHidden/>
    <w:unhideWhenUsed/>
    <w:rsid w:val="00331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27.0.0.1:789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lab.com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D12A64-CB5D-496B-958F-85AFD1E6B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9</Pages>
  <Words>259</Words>
  <Characters>1480</Characters>
  <Application>Microsoft Office Word</Application>
  <DocSecurity>0</DocSecurity>
  <Lines>12</Lines>
  <Paragraphs>3</Paragraphs>
  <ScaleCrop>false</ScaleCrop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宝杰 谢</dc:creator>
  <cp:keywords/>
  <dc:description/>
  <cp:lastModifiedBy>宝杰 谢</cp:lastModifiedBy>
  <cp:revision>14</cp:revision>
  <dcterms:created xsi:type="dcterms:W3CDTF">2024-01-03T02:12:00Z</dcterms:created>
  <dcterms:modified xsi:type="dcterms:W3CDTF">2024-07-05T17:58:00Z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